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9" w:rsidRPr="00397082" w:rsidRDefault="00B45FC9" w:rsidP="00B45FC9">
      <w:pPr>
        <w:pStyle w:val="40"/>
        <w:shd w:val="clear" w:color="auto" w:fill="auto"/>
        <w:spacing w:before="0" w:after="86" w:line="240" w:lineRule="exact"/>
        <w:rPr>
          <w:b w:val="0"/>
        </w:rPr>
      </w:pPr>
      <w:bookmarkStart w:id="0" w:name="_GoBack"/>
      <w:r w:rsidRPr="00397082">
        <w:rPr>
          <w:rStyle w:val="43pt"/>
        </w:rPr>
        <w:t>ЗАЯВЛЕНИЕ</w:t>
      </w:r>
    </w:p>
    <w:p w:rsidR="00B45FC9" w:rsidRPr="00397082" w:rsidRDefault="00B45FC9" w:rsidP="00B45FC9">
      <w:pPr>
        <w:pStyle w:val="40"/>
        <w:shd w:val="clear" w:color="auto" w:fill="auto"/>
        <w:spacing w:before="0" w:after="523" w:line="274" w:lineRule="exact"/>
        <w:rPr>
          <w:b w:val="0"/>
        </w:rPr>
      </w:pPr>
      <w:r w:rsidRPr="00397082">
        <w:rPr>
          <w:b w:val="0"/>
        </w:rPr>
        <w:t>о выдаче дубликата решения</w:t>
      </w:r>
      <w:r w:rsidRPr="00397082">
        <w:rPr>
          <w:b w:val="0"/>
        </w:rPr>
        <w:br/>
        <w:t>о признании садового дома жилым домом</w:t>
      </w:r>
      <w:r w:rsidRPr="00397082">
        <w:rPr>
          <w:b w:val="0"/>
        </w:rPr>
        <w:br/>
        <w:t xml:space="preserve">и жилого дома садовым домом </w:t>
      </w:r>
      <w:bookmarkEnd w:id="0"/>
      <w:r w:rsidRPr="00397082">
        <w:rPr>
          <w:b w:val="0"/>
        </w:rPr>
        <w:br/>
        <w:t>(далее - решение)</w:t>
      </w:r>
    </w:p>
    <w:p w:rsidR="00B45FC9" w:rsidRDefault="00B45FC9" w:rsidP="00B45FC9">
      <w:pPr>
        <w:pStyle w:val="60"/>
        <w:shd w:val="clear" w:color="auto" w:fill="auto"/>
        <w:tabs>
          <w:tab w:val="left" w:pos="7726"/>
          <w:tab w:val="right" w:pos="10291"/>
        </w:tabs>
        <w:spacing w:before="0" w:after="856" w:line="220" w:lineRule="exact"/>
      </w:pPr>
      <w:r>
        <w:t xml:space="preserve">                                                                                        </w:t>
      </w:r>
      <w:r w:rsidRPr="00397082">
        <w:t>"____" __________ 20___ г.</w:t>
      </w:r>
      <w:r>
        <w:tab/>
      </w:r>
    </w:p>
    <w:p w:rsidR="00B45FC9" w:rsidRPr="00397082" w:rsidRDefault="00B45FC9" w:rsidP="00B45FC9">
      <w:pPr>
        <w:pStyle w:val="70"/>
        <w:shd w:val="clear" w:color="auto" w:fill="auto"/>
        <w:spacing w:before="0" w:after="19" w:line="180" w:lineRule="exact"/>
        <w:ind w:left="220"/>
        <w:jc w:val="left"/>
        <w:rPr>
          <w:b w:val="0"/>
        </w:rPr>
      </w:pPr>
      <w:proofErr w:type="gramStart"/>
      <w:r w:rsidRPr="00397082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B45FC9" w:rsidRPr="00397082" w:rsidRDefault="00B45FC9" w:rsidP="00B45FC9">
      <w:pPr>
        <w:pStyle w:val="70"/>
        <w:shd w:val="clear" w:color="auto" w:fill="auto"/>
        <w:spacing w:before="0" w:after="251" w:line="180" w:lineRule="exact"/>
        <w:rPr>
          <w:b w:val="0"/>
        </w:rPr>
      </w:pPr>
      <w:r w:rsidRPr="00397082">
        <w:rPr>
          <w:b w:val="0"/>
        </w:rPr>
        <w:t>самоуправления)</w:t>
      </w:r>
    </w:p>
    <w:p w:rsidR="00B45FC9" w:rsidRPr="00397082" w:rsidRDefault="00B45FC9" w:rsidP="00B45FC9">
      <w:pPr>
        <w:pStyle w:val="60"/>
        <w:shd w:val="clear" w:color="auto" w:fill="auto"/>
        <w:spacing w:before="0" w:after="0" w:line="220" w:lineRule="exact"/>
        <w:jc w:val="center"/>
        <w:rPr>
          <w:b w:val="0"/>
        </w:rPr>
      </w:pPr>
      <w:r w:rsidRPr="00397082">
        <w:rPr>
          <w:b w:val="0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491"/>
        <w:gridCol w:w="3734"/>
      </w:tblGrid>
      <w:tr w:rsidR="00B45FC9" w:rsidRPr="00397082" w:rsidTr="008467A6">
        <w:trPr>
          <w:trHeight w:hRule="exact" w:val="69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397082">
              <w:rPr>
                <w:rStyle w:val="211pt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97082"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96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</w:pPr>
            <w:r w:rsidRPr="00397082">
              <w:rPr>
                <w:rStyle w:val="211pt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397082">
              <w:rPr>
                <w:rStyle w:val="211pt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97082">
              <w:rPr>
                <w:rStyle w:val="211pt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 w:rsidRPr="00397082">
              <w:rPr>
                <w:rStyle w:val="211pt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124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 w:rsidRPr="00397082">
              <w:rPr>
                <w:rStyle w:val="211pt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5FC9" w:rsidRPr="00397082" w:rsidRDefault="00B45FC9" w:rsidP="00B45FC9">
      <w:pPr>
        <w:framePr w:w="10291" w:wrap="notBeside" w:vAnchor="text" w:hAnchor="text" w:xAlign="center" w:y="1"/>
        <w:rPr>
          <w:sz w:val="2"/>
          <w:szCs w:val="2"/>
        </w:rPr>
      </w:pPr>
    </w:p>
    <w:p w:rsidR="00B45FC9" w:rsidRPr="00397082" w:rsidRDefault="00B45FC9" w:rsidP="00B45FC9">
      <w:pPr>
        <w:rPr>
          <w:sz w:val="2"/>
          <w:szCs w:val="2"/>
        </w:rPr>
      </w:pPr>
    </w:p>
    <w:p w:rsidR="00B45FC9" w:rsidRDefault="00B45FC9" w:rsidP="00B45FC9">
      <w:pPr>
        <w:pStyle w:val="a6"/>
        <w:framePr w:w="10291"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</w:p>
    <w:p w:rsidR="00B45FC9" w:rsidRDefault="00B45FC9" w:rsidP="00B45FC9">
      <w:pPr>
        <w:pStyle w:val="a6"/>
        <w:framePr w:w="10291"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397082">
        <w:rPr>
          <w:b w:val="0"/>
        </w:rPr>
        <w:t>2. Сведения о выданном решении</w:t>
      </w:r>
    </w:p>
    <w:p w:rsidR="00B45FC9" w:rsidRPr="00397082" w:rsidRDefault="00B45FC9" w:rsidP="00B45FC9">
      <w:pPr>
        <w:pStyle w:val="a6"/>
        <w:framePr w:w="10291"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978"/>
        <w:gridCol w:w="2088"/>
        <w:gridCol w:w="2098"/>
      </w:tblGrid>
      <w:tr w:rsidR="00B45FC9" w:rsidRPr="00397082" w:rsidTr="008467A6">
        <w:trPr>
          <w:trHeight w:hRule="exact" w:val="57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397082">
              <w:rPr>
                <w:rStyle w:val="211pt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397082">
              <w:rPr>
                <w:rStyle w:val="211pt"/>
              </w:rPr>
              <w:t>Орган, выдавший решение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97082">
              <w:rPr>
                <w:rStyle w:val="211pt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97082">
              <w:rPr>
                <w:rStyle w:val="211pt"/>
              </w:rPr>
              <w:t>Дата документа</w:t>
            </w:r>
          </w:p>
        </w:tc>
      </w:tr>
    </w:tbl>
    <w:p w:rsidR="00B45FC9" w:rsidRPr="00397082" w:rsidRDefault="00B45FC9" w:rsidP="00B45FC9">
      <w:pPr>
        <w:framePr w:w="10291" w:wrap="notBeside" w:vAnchor="text" w:hAnchor="text" w:xAlign="center" w:y="1"/>
        <w:rPr>
          <w:sz w:val="2"/>
          <w:szCs w:val="2"/>
        </w:rPr>
      </w:pPr>
    </w:p>
    <w:p w:rsidR="00B45FC9" w:rsidRPr="00397082" w:rsidRDefault="00B45FC9" w:rsidP="00B45FC9">
      <w:pPr>
        <w:rPr>
          <w:sz w:val="2"/>
          <w:szCs w:val="2"/>
        </w:rPr>
      </w:pPr>
    </w:p>
    <w:p w:rsidR="00B45FC9" w:rsidRDefault="00B45FC9" w:rsidP="00B45FC9">
      <w:pPr>
        <w:pStyle w:val="60"/>
        <w:shd w:val="clear" w:color="auto" w:fill="auto"/>
        <w:spacing w:before="0" w:after="195" w:line="220" w:lineRule="exact"/>
        <w:ind w:left="840"/>
        <w:jc w:val="left"/>
        <w:rPr>
          <w:b w:val="0"/>
        </w:rPr>
      </w:pPr>
    </w:p>
    <w:p w:rsidR="00B45FC9" w:rsidRPr="00397082" w:rsidRDefault="00B45FC9" w:rsidP="00B45FC9">
      <w:pPr>
        <w:pStyle w:val="60"/>
        <w:shd w:val="clear" w:color="auto" w:fill="auto"/>
        <w:spacing w:before="0" w:after="195" w:line="220" w:lineRule="exact"/>
        <w:ind w:left="840"/>
        <w:jc w:val="left"/>
        <w:rPr>
          <w:b w:val="0"/>
        </w:rPr>
      </w:pPr>
      <w:r w:rsidRPr="00397082">
        <w:rPr>
          <w:b w:val="0"/>
        </w:rPr>
        <w:t>Прошу выдать дубликат решения.</w:t>
      </w:r>
    </w:p>
    <w:p w:rsidR="00B45FC9" w:rsidRPr="00397082" w:rsidRDefault="00B45FC9" w:rsidP="00B45FC9">
      <w:pPr>
        <w:pStyle w:val="60"/>
        <w:shd w:val="clear" w:color="auto" w:fill="auto"/>
        <w:tabs>
          <w:tab w:val="left" w:leader="underscore" w:pos="5630"/>
        </w:tabs>
        <w:spacing w:before="0" w:after="0" w:line="274" w:lineRule="exact"/>
        <w:jc w:val="both"/>
        <w:rPr>
          <w:b w:val="0"/>
        </w:rPr>
      </w:pPr>
      <w:r w:rsidRPr="00397082">
        <w:rPr>
          <w:b w:val="0"/>
        </w:rPr>
        <w:t xml:space="preserve">Приложение: </w:t>
      </w:r>
      <w:r w:rsidRPr="00397082">
        <w:rPr>
          <w:b w:val="0"/>
        </w:rPr>
        <w:tab/>
      </w:r>
    </w:p>
    <w:p w:rsidR="00B45FC9" w:rsidRPr="00397082" w:rsidRDefault="00B45FC9" w:rsidP="00B45FC9">
      <w:pPr>
        <w:pStyle w:val="60"/>
        <w:shd w:val="clear" w:color="auto" w:fill="auto"/>
        <w:spacing w:before="0" w:after="0" w:line="274" w:lineRule="exact"/>
        <w:ind w:right="4560"/>
        <w:jc w:val="left"/>
        <w:rPr>
          <w:b w:val="0"/>
        </w:rPr>
      </w:pPr>
      <w:r w:rsidRPr="00397082">
        <w:rPr>
          <w:b w:val="0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5"/>
        <w:gridCol w:w="1536"/>
      </w:tblGrid>
      <w:tr w:rsidR="00B45FC9" w:rsidRPr="00397082" w:rsidTr="008467A6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1181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397082">
              <w:rPr>
                <w:rStyle w:val="211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701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97082">
              <w:rPr>
                <w:rStyle w:val="211pt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FC9" w:rsidRPr="00397082" w:rsidRDefault="00B45FC9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FC9" w:rsidRPr="00397082" w:rsidTr="008467A6">
        <w:trPr>
          <w:trHeight w:hRule="exact" w:val="38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C9" w:rsidRPr="00397082" w:rsidRDefault="00B45FC9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397082">
              <w:rPr>
                <w:rStyle w:val="29pt"/>
              </w:rPr>
              <w:t>Указывается один из перечисленных способов</w:t>
            </w:r>
          </w:p>
        </w:tc>
      </w:tr>
    </w:tbl>
    <w:p w:rsidR="00B45FC9" w:rsidRPr="00397082" w:rsidRDefault="00B45FC9" w:rsidP="00B45FC9">
      <w:pPr>
        <w:framePr w:w="10291" w:wrap="notBeside" w:vAnchor="text" w:hAnchor="text" w:xAlign="center" w:y="1"/>
        <w:rPr>
          <w:sz w:val="2"/>
          <w:szCs w:val="2"/>
        </w:rPr>
      </w:pPr>
    </w:p>
    <w:p w:rsidR="00B45FC9" w:rsidRPr="00397082" w:rsidRDefault="00B45FC9" w:rsidP="00B45FC9">
      <w:pPr>
        <w:rPr>
          <w:sz w:val="2"/>
          <w:szCs w:val="2"/>
        </w:rPr>
      </w:pPr>
    </w:p>
    <w:p w:rsidR="00B45FC9" w:rsidRPr="00397082" w:rsidRDefault="00B45FC9" w:rsidP="00B45FC9">
      <w:pPr>
        <w:pStyle w:val="70"/>
        <w:shd w:val="clear" w:color="auto" w:fill="auto"/>
        <w:tabs>
          <w:tab w:val="left" w:pos="6599"/>
        </w:tabs>
        <w:spacing w:before="835" w:after="19" w:line="180" w:lineRule="exact"/>
        <w:ind w:left="4300"/>
        <w:jc w:val="both"/>
        <w:rPr>
          <w:b w:val="0"/>
        </w:rPr>
      </w:pPr>
      <w:proofErr w:type="gramStart"/>
      <w:r w:rsidRPr="00397082">
        <w:rPr>
          <w:b w:val="0"/>
        </w:rPr>
        <w:t>(подпись)</w:t>
      </w:r>
      <w:r w:rsidRPr="00397082">
        <w:rPr>
          <w:b w:val="0"/>
        </w:rPr>
        <w:tab/>
        <w:t>(фамилия, имя, отчество</w:t>
      </w:r>
      <w:proofErr w:type="gramEnd"/>
    </w:p>
    <w:p w:rsidR="00B45FC9" w:rsidRDefault="00B45FC9" w:rsidP="00B45FC9">
      <w:pPr>
        <w:pStyle w:val="70"/>
        <w:shd w:val="clear" w:color="auto" w:fill="auto"/>
        <w:spacing w:before="0" w:after="0" w:line="180" w:lineRule="exact"/>
        <w:ind w:left="7040"/>
        <w:jc w:val="left"/>
        <w:sectPr w:rsidR="00B45FC9">
          <w:headerReference w:type="even" r:id="rId7"/>
          <w:headerReference w:type="first" r:id="rId8"/>
          <w:pgSz w:w="11900" w:h="16840"/>
          <w:pgMar w:top="1112" w:right="450" w:bottom="1093" w:left="1159" w:header="0" w:footer="3" w:gutter="0"/>
          <w:cols w:space="720"/>
          <w:noEndnote/>
          <w:docGrid w:linePitch="360"/>
        </w:sectPr>
      </w:pPr>
      <w:r w:rsidRPr="00397082">
        <w:rPr>
          <w:b w:val="0"/>
        </w:rPr>
        <w:t xml:space="preserve">(при наличии) </w:t>
      </w:r>
      <w:r>
        <w:rPr>
          <w:vertAlign w:val="superscript"/>
        </w:rPr>
        <w:footnoteReference w:id="1"/>
      </w:r>
    </w:p>
    <w:p w:rsidR="00D04211" w:rsidRDefault="00D04211"/>
    <w:sectPr w:rsidR="00D0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18" w:rsidRDefault="007E6518" w:rsidP="00B45FC9">
      <w:r>
        <w:separator/>
      </w:r>
    </w:p>
  </w:endnote>
  <w:endnote w:type="continuationSeparator" w:id="0">
    <w:p w:rsidR="007E6518" w:rsidRDefault="007E6518" w:rsidP="00B4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18" w:rsidRDefault="007E6518" w:rsidP="00B45FC9">
      <w:r>
        <w:separator/>
      </w:r>
    </w:p>
  </w:footnote>
  <w:footnote w:type="continuationSeparator" w:id="0">
    <w:p w:rsidR="007E6518" w:rsidRDefault="007E6518" w:rsidP="00B45FC9">
      <w:r>
        <w:continuationSeparator/>
      </w:r>
    </w:p>
  </w:footnote>
  <w:footnote w:id="1">
    <w:p w:rsidR="00B45FC9" w:rsidRDefault="00B45FC9" w:rsidP="00B45FC9">
      <w:pPr>
        <w:pStyle w:val="a4"/>
        <w:shd w:val="clear" w:color="auto" w:fill="auto"/>
        <w:spacing w:after="19" w:line="180" w:lineRule="exact"/>
        <w:ind w:right="1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C9" w:rsidRDefault="00B45F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C9" w:rsidRDefault="00B45F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C9"/>
    <w:rsid w:val="007E6518"/>
    <w:rsid w:val="00B45FC9"/>
    <w:rsid w:val="00D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F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45F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5F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B45FC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4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4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B45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B45FC9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45FC9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45FC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45FC9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6">
    <w:name w:val="Подпись к таблице"/>
    <w:basedOn w:val="a"/>
    <w:link w:val="a5"/>
    <w:rsid w:val="00B45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F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45F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5F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45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B45FC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4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4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B45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B45FC9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45FC9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45FC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45FC9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6">
    <w:name w:val="Подпись к таблице"/>
    <w:basedOn w:val="a"/>
    <w:link w:val="a5"/>
    <w:rsid w:val="00B45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2022-08-09T03:26:00Z</dcterms:created>
  <dcterms:modified xsi:type="dcterms:W3CDTF">2022-08-09T03:26:00Z</dcterms:modified>
</cp:coreProperties>
</file>